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756D3B81"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366556">
              <w:rPr>
                <w:rFonts w:ascii="Times New Roman" w:hAnsi="Times New Roman" w:cs="Times New Roman"/>
                <w:lang w:val="en-GB"/>
              </w:rPr>
              <w:t>Comuna Valcani</w:t>
            </w:r>
            <w:r w:rsidR="009009D5">
              <w:rPr>
                <w:rFonts w:ascii="Times New Roman" w:hAnsi="Times New Roman" w:cs="Times New Roman"/>
                <w:lang w:val="en-GB"/>
              </w:rPr>
              <w:t>, Valcani nr. 222</w:t>
            </w:r>
          </w:p>
          <w:p w14:paraId="7309E66D" w14:textId="6D780350"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14A38">
              <w:rPr>
                <w:rFonts w:ascii="Times New Roman" w:hAnsi="Times New Roman" w:cs="Times New Roman"/>
                <w:lang w:val="en-GB"/>
              </w:rPr>
              <w:t>Tourism expert</w:t>
            </w:r>
          </w:p>
          <w:p w14:paraId="5DD9CEE5" w14:textId="71053F13"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66556">
              <w:rPr>
                <w:rFonts w:ascii="Times New Roman" w:hAnsi="Times New Roman" w:cs="Times New Roman"/>
                <w:lang w:val="en-GB"/>
              </w:rPr>
              <w:t>395/Comuna Valcani/0</w:t>
            </w:r>
            <w:r w:rsidR="00C14A38">
              <w:rPr>
                <w:rFonts w:ascii="Times New Roman" w:hAnsi="Times New Roman" w:cs="Times New Roman"/>
                <w:lang w:val="en-GB"/>
              </w:rPr>
              <w:t>4</w:t>
            </w:r>
          </w:p>
          <w:p w14:paraId="07E3053B" w14:textId="4C346513"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C14A38">
              <w:rPr>
                <w:rFonts w:ascii="Times New Roman" w:hAnsi="Times New Roman" w:cs="Times New Roman"/>
                <w:lang w:val="en-GB"/>
              </w:rPr>
              <w:t>04.11.2021</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366556" w:rsidRDefault="00056F91" w:rsidP="003B5BA3">
      <w:pPr>
        <w:spacing w:after="0"/>
        <w:jc w:val="both"/>
        <w:rPr>
          <w:rFonts w:ascii="Times New Roman" w:hAnsi="Times New Roman" w:cs="Times New Roman"/>
          <w:sz w:val="24"/>
          <w:szCs w:val="24"/>
          <w:lang w:val="en-GB"/>
        </w:rPr>
      </w:pPr>
      <w:r w:rsidRPr="00366556">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5CC7A5DD"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14A38">
        <w:rPr>
          <w:rFonts w:ascii="Times New Roman" w:hAnsi="Times New Roman" w:cs="Times New Roman"/>
          <w:b/>
          <w:bCs/>
          <w:sz w:val="24"/>
          <w:szCs w:val="24"/>
          <w:lang w:val="en-GB"/>
        </w:rPr>
        <w:t>15</w:t>
      </w:r>
      <w:r w:rsidR="00366556" w:rsidRPr="00366556">
        <w:rPr>
          <w:rFonts w:ascii="Times New Roman" w:hAnsi="Times New Roman" w:cs="Times New Roman"/>
          <w:b/>
          <w:bCs/>
          <w:sz w:val="24"/>
          <w:szCs w:val="24"/>
          <w:lang w:val="en-GB"/>
        </w:rPr>
        <w:t>.</w:t>
      </w:r>
      <w:r w:rsidR="00C14A38">
        <w:rPr>
          <w:rFonts w:ascii="Times New Roman" w:hAnsi="Times New Roman" w:cs="Times New Roman"/>
          <w:b/>
          <w:bCs/>
          <w:sz w:val="24"/>
          <w:szCs w:val="24"/>
          <w:lang w:val="en-GB"/>
        </w:rPr>
        <w:t>11</w:t>
      </w:r>
      <w:r w:rsidR="00366556" w:rsidRPr="00366556">
        <w:rPr>
          <w:rFonts w:ascii="Times New Roman" w:hAnsi="Times New Roman" w:cs="Times New Roman"/>
          <w:b/>
          <w:bCs/>
          <w:sz w:val="24"/>
          <w:szCs w:val="24"/>
          <w:lang w:val="en-GB"/>
        </w:rPr>
        <w:t>.2021</w:t>
      </w:r>
      <w:r w:rsidRPr="00366556">
        <w:rPr>
          <w:rFonts w:ascii="Times New Roman" w:hAnsi="Times New Roman" w:cs="Times New Roman"/>
          <w:b/>
          <w:bCs/>
          <w:sz w:val="24"/>
          <w:szCs w:val="24"/>
          <w:lang w:val="en-GB"/>
        </w:rPr>
        <w:t xml:space="preserve"> at </w:t>
      </w:r>
      <w:r w:rsidR="00366556" w:rsidRPr="00366556">
        <w:rPr>
          <w:rFonts w:ascii="Times New Roman" w:hAnsi="Times New Roman" w:cs="Times New Roman"/>
          <w:b/>
          <w:bCs/>
          <w:sz w:val="24"/>
          <w:szCs w:val="24"/>
          <w:lang w:val="en-GB"/>
        </w:rPr>
        <w:t>10</w:t>
      </w:r>
      <w:r w:rsidRPr="00366556">
        <w:rPr>
          <w:rFonts w:ascii="Times New Roman" w:hAnsi="Times New Roman" w:cs="Times New Roman"/>
          <w:b/>
          <w:bCs/>
          <w:sz w:val="24"/>
          <w:szCs w:val="24"/>
          <w:lang w:val="en-GB"/>
        </w:rPr>
        <w:t>:</w:t>
      </w:r>
      <w:r w:rsidR="00366556" w:rsidRPr="00366556">
        <w:rPr>
          <w:rFonts w:ascii="Times New Roman" w:hAnsi="Times New Roman" w:cs="Times New Roman"/>
          <w:b/>
          <w:bCs/>
          <w:sz w:val="24"/>
          <w:szCs w:val="24"/>
          <w:lang w:val="en-GB"/>
        </w:rPr>
        <w:t>00</w:t>
      </w:r>
      <w:r w:rsidR="00BA62FA" w:rsidRPr="00366556">
        <w:rPr>
          <w:rFonts w:ascii="Times New Roman" w:hAnsi="Times New Roman" w:cs="Times New Roman"/>
          <w:b/>
          <w:bCs/>
          <w:sz w:val="24"/>
          <w:szCs w:val="24"/>
          <w:lang w:val="en-GB"/>
        </w:rPr>
        <w:t xml:space="preserve"> </w:t>
      </w:r>
      <w:r w:rsidRPr="00366556">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15F94C54"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available value of the contract is</w:t>
      </w:r>
      <w:r w:rsidR="00C14A38">
        <w:rPr>
          <w:rFonts w:ascii="Times New Roman" w:hAnsi="Times New Roman" w:cs="Times New Roman"/>
          <w:sz w:val="24"/>
          <w:szCs w:val="24"/>
          <w:lang w:val="en-GB"/>
        </w:rPr>
        <w:t xml:space="preserve"> 9000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FAA4E98"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366556">
        <w:rPr>
          <w:rFonts w:ascii="Times New Roman" w:hAnsi="Times New Roman" w:cs="Times New Roman"/>
          <w:sz w:val="24"/>
          <w:szCs w:val="24"/>
          <w:lang w:val="en-GB"/>
        </w:rPr>
        <w:t>amount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4AB8CD0" w14:textId="77777777" w:rsidR="00056F91" w:rsidRPr="006C5331" w:rsidRDefault="00056F91" w:rsidP="006C5331">
      <w:pPr>
        <w:spacing w:after="0"/>
        <w:jc w:val="both"/>
        <w:rPr>
          <w:rFonts w:ascii="Times New Roman" w:hAnsi="Times New Roman" w:cs="Times New Roman"/>
          <w:sz w:val="24"/>
          <w:szCs w:val="24"/>
          <w:lang w:val="en-GB"/>
        </w:rPr>
      </w:pPr>
    </w:p>
    <w:p w14:paraId="5445E3E0" w14:textId="77777777" w:rsidR="00056F91" w:rsidRPr="006C5331" w:rsidRDefault="00056F91" w:rsidP="006C5331">
      <w:pPr>
        <w:spacing w:after="0"/>
        <w:jc w:val="both"/>
        <w:rPr>
          <w:rFonts w:ascii="Times New Roman" w:hAnsi="Times New Roman" w:cs="Times New Roman"/>
          <w:sz w:val="24"/>
          <w:szCs w:val="24"/>
          <w:lang w:val="en-GB"/>
        </w:rPr>
      </w:pP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04BEF31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66556">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89C7C90" w14:textId="2FE8346F"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66556">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14:paraId="2663859E" w14:textId="7CAB0239"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66556">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5FA5E2A4" w:rsidR="00056F91" w:rsidRPr="00366556"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366556">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w:t>
      </w:r>
      <w:r w:rsidR="00056F91" w:rsidRPr="00366556">
        <w:rPr>
          <w:rFonts w:ascii="Times New Roman" w:hAnsi="Times New Roman" w:cs="Times New Roman"/>
          <w:sz w:val="24"/>
          <w:szCs w:val="24"/>
          <w:lang w:val="en-GB"/>
        </w:rPr>
        <w:t xml:space="preserve">days </w:t>
      </w:r>
      <w:r w:rsidR="00BB5079" w:rsidRPr="00366556">
        <w:rPr>
          <w:rFonts w:ascii="Times New Roman" w:hAnsi="Times New Roman" w:cs="Times New Roman"/>
          <w:sz w:val="24"/>
          <w:szCs w:val="24"/>
          <w:lang w:val="en-GB"/>
        </w:rPr>
        <w:t>after the date of contract signature</w:t>
      </w:r>
      <w:r w:rsidR="003D35ED" w:rsidRPr="00366556">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9E6BF3" w:rsidRDefault="00056F91" w:rsidP="00855FE4">
      <w:pPr>
        <w:spacing w:after="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In addition to the offer the tenderer is required to provide the following supporting documentation:</w:t>
      </w:r>
    </w:p>
    <w:p w14:paraId="1BD485E1" w14:textId="77777777" w:rsidR="00056F91" w:rsidRPr="009E6BF3" w:rsidRDefault="00056F91" w:rsidP="00855FE4">
      <w:pPr>
        <w:numPr>
          <w:ilvl w:val="0"/>
          <w:numId w:val="1"/>
        </w:numPr>
        <w:spacing w:after="0"/>
        <w:ind w:left="1134"/>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lastRenderedPageBreak/>
        <w:t>Copy of legal registration</w:t>
      </w:r>
      <w:r w:rsidRPr="009E6BF3">
        <w:rPr>
          <w:rFonts w:ascii="Times New Roman" w:hAnsi="Times New Roman" w:cs="Times New Roman"/>
          <w:sz w:val="24"/>
          <w:szCs w:val="24"/>
          <w:vertAlign w:val="superscript"/>
          <w:lang w:val="en-GB"/>
        </w:rPr>
        <w:t>*only for Romanian beneficiaries</w:t>
      </w:r>
      <w:r w:rsidRPr="009E6BF3">
        <w:rPr>
          <w:rFonts w:ascii="Times New Roman" w:hAnsi="Times New Roman" w:cs="Times New Roman"/>
          <w:sz w:val="24"/>
          <w:szCs w:val="24"/>
          <w:lang w:val="en-GB"/>
        </w:rPr>
        <w:t>(only if not publicly available for Contracting Authority to consult)</w:t>
      </w:r>
    </w:p>
    <w:p w14:paraId="4320C641" w14:textId="41FB224B" w:rsidR="00056F91" w:rsidRPr="009E6BF3" w:rsidRDefault="009E6BF3" w:rsidP="00F307E5">
      <w:pPr>
        <w:numPr>
          <w:ilvl w:val="0"/>
          <w:numId w:val="1"/>
        </w:numPr>
        <w:spacing w:after="0"/>
        <w:ind w:left="1134"/>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CV of key expert(s)</w:t>
      </w: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26D8136C"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14A38">
        <w:rPr>
          <w:rFonts w:ascii="Times New Roman" w:hAnsi="Times New Roman" w:cs="Times New Roman"/>
          <w:lang w:val="en-GB"/>
        </w:rPr>
        <w:t>Tourism expert</w:t>
      </w:r>
    </w:p>
    <w:p w14:paraId="56D15D20" w14:textId="38A63533"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E6BF3">
        <w:rPr>
          <w:rFonts w:ascii="Times New Roman" w:hAnsi="Times New Roman" w:cs="Times New Roman"/>
          <w:lang w:val="en-GB"/>
        </w:rPr>
        <w:t>395/Comuna Valcani/0</w:t>
      </w:r>
      <w:r w:rsidR="00C14A38">
        <w:rPr>
          <w:rFonts w:ascii="Times New Roman" w:hAnsi="Times New Roman" w:cs="Times New Roman"/>
          <w:lang w:val="en-GB"/>
        </w:rPr>
        <w:t>4</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17964911" w14:textId="77777777" w:rsidR="009E6BF3" w:rsidRPr="009E6BF3" w:rsidRDefault="009E6BF3" w:rsidP="00855FE4">
      <w:pPr>
        <w:spacing w:after="0"/>
        <w:ind w:left="72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Comuna Valcani</w:t>
      </w:r>
    </w:p>
    <w:p w14:paraId="0FC216AA" w14:textId="3208703D" w:rsidR="00056F91" w:rsidRPr="009E6BF3" w:rsidRDefault="009E6BF3" w:rsidP="00855FE4">
      <w:pPr>
        <w:spacing w:after="0"/>
        <w:ind w:left="720"/>
        <w:jc w:val="both"/>
        <w:rPr>
          <w:rFonts w:ascii="Times New Roman" w:hAnsi="Times New Roman" w:cs="Times New Roman"/>
          <w:sz w:val="24"/>
          <w:szCs w:val="24"/>
          <w:lang w:val="en-GB"/>
        </w:rPr>
      </w:pPr>
      <w:r w:rsidRPr="009E6BF3">
        <w:rPr>
          <w:rFonts w:ascii="Times New Roman" w:hAnsi="Times New Roman" w:cs="Times New Roman"/>
          <w:sz w:val="24"/>
          <w:szCs w:val="24"/>
          <w:lang w:val="en-GB"/>
        </w:rPr>
        <w:t>307153 Valcani, nr.222</w:t>
      </w:r>
      <w:r w:rsidR="00056F91" w:rsidRPr="009E6BF3">
        <w:rPr>
          <w:rFonts w:ascii="Times New Roman" w:hAnsi="Times New Roman" w:cs="Times New Roman"/>
          <w:sz w:val="24"/>
          <w:szCs w:val="24"/>
          <w:lang w:val="en-GB"/>
        </w:rPr>
        <w:t xml:space="preserve"> </w:t>
      </w:r>
    </w:p>
    <w:p w14:paraId="28A4D44C" w14:textId="77777777" w:rsidR="00056F91" w:rsidRPr="00E53649" w:rsidRDefault="00056F91"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72B4C3A6" w:rsidR="00056F91" w:rsidRPr="008005E9" w:rsidRDefault="00056F91" w:rsidP="00855FE4">
      <w:pPr>
        <w:pStyle w:val="ListParagraph"/>
        <w:numPr>
          <w:ilvl w:val="1"/>
          <w:numId w:val="2"/>
        </w:num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Title of activity 1</w:t>
      </w:r>
      <w:r w:rsidR="009E6BF3" w:rsidRPr="008005E9">
        <w:rPr>
          <w:rFonts w:ascii="Times New Roman" w:hAnsi="Times New Roman" w:cs="Times New Roman"/>
          <w:i/>
          <w:iCs/>
          <w:sz w:val="24"/>
          <w:szCs w:val="24"/>
          <w:lang w:val="en-GB"/>
        </w:rPr>
        <w:t xml:space="preserve">- </w:t>
      </w:r>
      <w:r w:rsidR="00C14A38">
        <w:rPr>
          <w:rFonts w:ascii="Times New Roman" w:hAnsi="Times New Roman" w:cs="Times New Roman"/>
          <w:i/>
          <w:iCs/>
          <w:sz w:val="24"/>
          <w:szCs w:val="24"/>
          <w:lang w:val="en-GB"/>
        </w:rPr>
        <w:t>Tourism expert</w:t>
      </w:r>
    </w:p>
    <w:p w14:paraId="7EC2CE85" w14:textId="77777777" w:rsidR="00056F91" w:rsidRPr="008005E9"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8005E9" w:rsidRDefault="00056F91" w:rsidP="00855FE4">
      <w:pPr>
        <w:spacing w:after="0"/>
        <w:jc w:val="both"/>
        <w:rPr>
          <w:rFonts w:ascii="Times New Roman" w:hAnsi="Times New Roman" w:cs="Times New Roman"/>
          <w:sz w:val="24"/>
          <w:szCs w:val="24"/>
          <w:u w:val="single"/>
          <w:lang w:val="en-GB"/>
        </w:rPr>
      </w:pPr>
      <w:r w:rsidRPr="008005E9">
        <w:rPr>
          <w:rFonts w:ascii="Times New Roman" w:hAnsi="Times New Roman" w:cs="Times New Roman"/>
          <w:sz w:val="24"/>
          <w:szCs w:val="24"/>
          <w:lang w:val="en-GB"/>
        </w:rPr>
        <w:t>Description of expected outputs</w:t>
      </w:r>
      <w:r w:rsidRPr="008005E9">
        <w:rPr>
          <w:rFonts w:ascii="Times New Roman" w:hAnsi="Times New Roman" w:cs="Times New Roman"/>
          <w:sz w:val="24"/>
          <w:szCs w:val="24"/>
          <w:u w:val="single"/>
          <w:lang w:val="en-GB"/>
        </w:rPr>
        <w:t xml:space="preserve"> /</w:t>
      </w:r>
      <w:r w:rsidRPr="008005E9">
        <w:rPr>
          <w:rFonts w:ascii="Times New Roman" w:hAnsi="Times New Roman" w:cs="Times New Roman"/>
          <w:sz w:val="24"/>
          <w:szCs w:val="24"/>
          <w:lang w:val="en-GB"/>
        </w:rPr>
        <w:t xml:space="preserve"> results to be achieved</w:t>
      </w:r>
    </w:p>
    <w:p w14:paraId="523FE451" w14:textId="2B36BD6C" w:rsidR="009E6BF3" w:rsidRDefault="009E6BF3" w:rsidP="00C14A38">
      <w:pPr>
        <w:spacing w:after="0"/>
        <w:jc w:val="both"/>
        <w:rPr>
          <w:rFonts w:ascii="Times New Roman" w:hAnsi="Times New Roman" w:cs="Times New Roman"/>
          <w:sz w:val="24"/>
          <w:szCs w:val="24"/>
          <w:lang w:val="en-GB"/>
        </w:rPr>
      </w:pPr>
      <w:r w:rsidRPr="008005E9">
        <w:rPr>
          <w:rFonts w:ascii="Times New Roman" w:hAnsi="Times New Roman" w:cs="Times New Roman"/>
          <w:sz w:val="24"/>
          <w:szCs w:val="24"/>
          <w:lang w:val="en-GB"/>
        </w:rPr>
        <w:t xml:space="preserve">- </w:t>
      </w:r>
      <w:r w:rsidR="00C14A38">
        <w:rPr>
          <w:rFonts w:ascii="Times New Roman" w:hAnsi="Times New Roman" w:cs="Times New Roman"/>
          <w:sz w:val="24"/>
          <w:szCs w:val="24"/>
          <w:lang w:val="en-GB"/>
        </w:rPr>
        <w:t xml:space="preserve">The expert will participate in the realisation of the assessment study </w:t>
      </w:r>
      <w:r w:rsidR="00C14A38" w:rsidRPr="00C14A38">
        <w:rPr>
          <w:rFonts w:ascii="Times New Roman" w:hAnsi="Times New Roman" w:cs="Times New Roman"/>
          <w:sz w:val="24"/>
          <w:szCs w:val="24"/>
          <w:lang w:val="en-GB"/>
        </w:rPr>
        <w:t>which explore the region's tourism offer (Municipalities of Novi Knezevac, Coka, Kikinda, Valcani, Dudestii Vechi, Beba Veche and Sannicolaul Mare)</w:t>
      </w:r>
      <w:r w:rsidR="00C14A38">
        <w:rPr>
          <w:rFonts w:ascii="Times New Roman" w:hAnsi="Times New Roman" w:cs="Times New Roman"/>
          <w:sz w:val="24"/>
          <w:szCs w:val="24"/>
          <w:lang w:val="en-GB"/>
        </w:rPr>
        <w:t>. The Contracting Authority and its cross-border partner will gather the necessary information (e</w:t>
      </w:r>
      <w:r w:rsidR="00C14A38" w:rsidRPr="00C14A38">
        <w:rPr>
          <w:rFonts w:ascii="Times New Roman" w:hAnsi="Times New Roman" w:cs="Times New Roman"/>
          <w:sz w:val="24"/>
          <w:szCs w:val="24"/>
          <w:lang w:val="en-GB"/>
        </w:rPr>
        <w:t>ach main attraction is identified with a description, photo series and are described their particular characteristics</w:t>
      </w:r>
      <w:r w:rsidR="00C14A38">
        <w:rPr>
          <w:rFonts w:ascii="Times New Roman" w:hAnsi="Times New Roman" w:cs="Times New Roman"/>
          <w:sz w:val="24"/>
          <w:szCs w:val="24"/>
          <w:lang w:val="en-GB"/>
        </w:rPr>
        <w:t xml:space="preserve">) which will be </w:t>
      </w:r>
      <w:r w:rsidR="006501B0">
        <w:rPr>
          <w:rFonts w:ascii="Times New Roman" w:hAnsi="Times New Roman" w:cs="Times New Roman"/>
          <w:sz w:val="24"/>
          <w:szCs w:val="24"/>
          <w:lang w:val="en-GB"/>
        </w:rPr>
        <w:t xml:space="preserve">introduced in a joint study by the expert. </w:t>
      </w:r>
      <w:r w:rsidR="006501B0" w:rsidRPr="006501B0">
        <w:rPr>
          <w:rFonts w:ascii="Times New Roman" w:hAnsi="Times New Roman" w:cs="Times New Roman"/>
          <w:sz w:val="24"/>
          <w:szCs w:val="24"/>
          <w:lang w:val="en-GB"/>
        </w:rPr>
        <w:t>The expert will assure the joint methodology and research methods.</w:t>
      </w:r>
      <w:r w:rsidR="006501B0">
        <w:rPr>
          <w:rFonts w:ascii="Times New Roman" w:hAnsi="Times New Roman" w:cs="Times New Roman"/>
          <w:sz w:val="24"/>
          <w:szCs w:val="24"/>
          <w:lang w:val="en-GB"/>
        </w:rPr>
        <w:t xml:space="preserve"> </w:t>
      </w:r>
    </w:p>
    <w:p w14:paraId="6E0DB452" w14:textId="07183378" w:rsidR="006501B0" w:rsidRDefault="006501B0" w:rsidP="00C14A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The expert will participate in the development of an event calendar for the region. The calendar </w:t>
      </w:r>
      <w:r w:rsidRPr="006501B0">
        <w:rPr>
          <w:rFonts w:ascii="Times New Roman" w:hAnsi="Times New Roman" w:cs="Times New Roman"/>
          <w:sz w:val="24"/>
          <w:szCs w:val="24"/>
          <w:lang w:val="en-GB"/>
        </w:rPr>
        <w:t>will indicate all the traditionally/regularly organized cultural programs in the region</w:t>
      </w:r>
    </w:p>
    <w:p w14:paraId="4AC244D9" w14:textId="77777777" w:rsidR="0063769E" w:rsidRDefault="006501B0" w:rsidP="00C14A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 xml:space="preserve">- The expert will participate in the development of a comprehensive tourist route, which </w:t>
      </w:r>
      <w:r w:rsidRPr="006501B0">
        <w:rPr>
          <w:rFonts w:ascii="Times New Roman" w:hAnsi="Times New Roman" w:cs="Times New Roman"/>
          <w:sz w:val="24"/>
          <w:szCs w:val="24"/>
          <w:lang w:val="en-GB"/>
        </w:rPr>
        <w:t>contain the most important attractions in the region</w:t>
      </w:r>
      <w:r>
        <w:rPr>
          <w:rFonts w:ascii="Times New Roman" w:hAnsi="Times New Roman" w:cs="Times New Roman"/>
          <w:sz w:val="24"/>
          <w:szCs w:val="24"/>
          <w:lang w:val="en-GB"/>
        </w:rPr>
        <w:t xml:space="preserve">. </w:t>
      </w:r>
      <w:r w:rsidR="0063769E" w:rsidRPr="0063769E">
        <w:rPr>
          <w:rFonts w:ascii="Times New Roman" w:hAnsi="Times New Roman" w:cs="Times New Roman"/>
          <w:sz w:val="24"/>
          <w:szCs w:val="24"/>
          <w:lang w:val="en-GB"/>
        </w:rPr>
        <w:t>The tourist route will include the necessary information about the attractions (opening hours, contact information, routes, etc.) and the tourism related businesses (restaurants, hotels, tourism agencies, leisure activities).</w:t>
      </w:r>
    </w:p>
    <w:p w14:paraId="5EB082B8" w14:textId="77777777" w:rsidR="0063769E" w:rsidRDefault="0063769E" w:rsidP="00C14A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The expert will participate in the development of a brochure containing the tourism route</w:t>
      </w:r>
    </w:p>
    <w:p w14:paraId="467B3ADD" w14:textId="5EAEEFAC" w:rsidR="006501B0" w:rsidRDefault="0063769E" w:rsidP="00C14A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The expert will participate in the organization of a conference in Novi Knejevac, where the </w:t>
      </w:r>
      <w:r w:rsidRPr="0063769E">
        <w:rPr>
          <w:rFonts w:ascii="Times New Roman" w:hAnsi="Times New Roman" w:cs="Times New Roman"/>
          <w:sz w:val="24"/>
          <w:szCs w:val="24"/>
          <w:lang w:val="en-GB"/>
        </w:rPr>
        <w:t>tourist route</w:t>
      </w:r>
      <w:r>
        <w:rPr>
          <w:rFonts w:ascii="Times New Roman" w:hAnsi="Times New Roman" w:cs="Times New Roman"/>
          <w:sz w:val="24"/>
          <w:szCs w:val="24"/>
          <w:lang w:val="en-GB"/>
        </w:rPr>
        <w:t xml:space="preserve"> will be presented</w:t>
      </w:r>
      <w:r w:rsidRPr="0063769E">
        <w:rPr>
          <w:rFonts w:ascii="Times New Roman" w:hAnsi="Times New Roman" w:cs="Times New Roman"/>
          <w:sz w:val="24"/>
          <w:szCs w:val="24"/>
          <w:lang w:val="en-GB"/>
        </w:rPr>
        <w:t xml:space="preserve"> and </w:t>
      </w:r>
      <w:r>
        <w:rPr>
          <w:rFonts w:ascii="Times New Roman" w:hAnsi="Times New Roman" w:cs="Times New Roman"/>
          <w:sz w:val="24"/>
          <w:szCs w:val="24"/>
          <w:lang w:val="en-GB"/>
        </w:rPr>
        <w:t>the participants will have the possibility to make suggestions. The suggestions will be included in the final tourist route.</w:t>
      </w:r>
    </w:p>
    <w:p w14:paraId="7826EBDC" w14:textId="3B76E134" w:rsidR="009E6BF3" w:rsidRDefault="009E6BF3" w:rsidP="009E6BF3">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63769E">
        <w:rPr>
          <w:rFonts w:ascii="Times New Roman" w:hAnsi="Times New Roman" w:cs="Times New Roman"/>
          <w:sz w:val="24"/>
          <w:szCs w:val="24"/>
          <w:lang w:val="en-GB"/>
        </w:rPr>
        <w:t>The expert will participate</w:t>
      </w:r>
      <w:r>
        <w:rPr>
          <w:rFonts w:ascii="Times New Roman" w:hAnsi="Times New Roman" w:cs="Times New Roman"/>
          <w:sz w:val="24"/>
          <w:szCs w:val="24"/>
          <w:lang w:val="en-GB"/>
        </w:rPr>
        <w:t xml:space="preserve"> at the project meetings</w:t>
      </w:r>
      <w:r w:rsidR="0063769E">
        <w:rPr>
          <w:rFonts w:ascii="Times New Roman" w:hAnsi="Times New Roman" w:cs="Times New Roman"/>
          <w:sz w:val="24"/>
          <w:szCs w:val="24"/>
          <w:lang w:val="en-GB"/>
        </w:rPr>
        <w:t xml:space="preserve"> and other meetings with the partners experts</w:t>
      </w:r>
      <w:r w:rsidR="008E6225">
        <w:rPr>
          <w:rFonts w:ascii="Times New Roman" w:hAnsi="Times New Roman" w:cs="Times New Roman"/>
          <w:sz w:val="24"/>
          <w:szCs w:val="24"/>
          <w:lang w:val="en-GB"/>
        </w:rPr>
        <w:t xml:space="preserve"> in Valcani or Novi Knejevac</w:t>
      </w:r>
      <w:r w:rsidR="0063769E">
        <w:rPr>
          <w:rFonts w:ascii="Times New Roman" w:hAnsi="Times New Roman" w:cs="Times New Roman"/>
          <w:sz w:val="24"/>
          <w:szCs w:val="24"/>
          <w:lang w:val="en-GB"/>
        </w:rPr>
        <w:t>,</w:t>
      </w:r>
      <w:r w:rsidR="008E6225">
        <w:rPr>
          <w:rFonts w:ascii="Times New Roman" w:hAnsi="Times New Roman" w:cs="Times New Roman"/>
          <w:sz w:val="24"/>
          <w:szCs w:val="24"/>
          <w:lang w:val="en-GB"/>
        </w:rPr>
        <w:t xml:space="preserve"> as needed</w:t>
      </w:r>
      <w:r>
        <w:rPr>
          <w:rFonts w:ascii="Times New Roman" w:hAnsi="Times New Roman" w:cs="Times New Roman"/>
          <w:sz w:val="24"/>
          <w:szCs w:val="24"/>
          <w:lang w:val="en-GB"/>
        </w:rPr>
        <w:t xml:space="preserve"> </w:t>
      </w:r>
    </w:p>
    <w:p w14:paraId="7DFDEBD4" w14:textId="77777777" w:rsidR="00056F91" w:rsidRPr="00D43C32" w:rsidRDefault="00056F91" w:rsidP="00D43C32">
      <w:pPr>
        <w:spacing w:after="0"/>
        <w:jc w:val="both"/>
        <w:rPr>
          <w:rFonts w:ascii="Times New Roman" w:hAnsi="Times New Roman" w:cs="Times New Roman"/>
          <w:i/>
          <w:iCs/>
          <w:sz w:val="24"/>
          <w:szCs w:val="24"/>
          <w:highlight w:val="yellow"/>
          <w:lang w:val="en-GB"/>
        </w:rPr>
      </w:pPr>
    </w:p>
    <w:p w14:paraId="114D1948" w14:textId="55D3F531"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inputs</w:t>
      </w:r>
    </w:p>
    <w:p w14:paraId="3F7232DD" w14:textId="3B02E52F" w:rsidR="00D43C32" w:rsidRPr="00D43C32" w:rsidRDefault="00D43C32"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 xml:space="preserve">Key expert – </w:t>
      </w:r>
      <w:r w:rsidR="0063769E">
        <w:rPr>
          <w:rFonts w:ascii="Times New Roman" w:hAnsi="Times New Roman" w:cs="Times New Roman"/>
          <w:sz w:val="24"/>
          <w:szCs w:val="24"/>
          <w:lang w:val="en-GB"/>
        </w:rPr>
        <w:t>Tourism expert</w:t>
      </w:r>
    </w:p>
    <w:p w14:paraId="12225B4C" w14:textId="77777777" w:rsidR="00D43C32" w:rsidRDefault="00D43C32" w:rsidP="00D43C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Qualifications and skills</w:t>
      </w:r>
    </w:p>
    <w:p w14:paraId="4B152C61" w14:textId="38022E9D" w:rsidR="00D43C32" w:rsidRDefault="00D43C32" w:rsidP="00D43C32">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University degree;</w:t>
      </w:r>
    </w:p>
    <w:p w14:paraId="065460CE" w14:textId="5B745655" w:rsidR="00D43C32" w:rsidRDefault="00D43C32" w:rsidP="00D43C32">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IT-skills: MS Office or </w:t>
      </w:r>
      <w:r w:rsidR="002A3F13">
        <w:rPr>
          <w:rFonts w:ascii="Times New Roman" w:hAnsi="Times New Roman" w:cs="Times New Roman"/>
          <w:iCs/>
          <w:sz w:val="24"/>
          <w:szCs w:val="24"/>
          <w:lang w:val="en-GB"/>
        </w:rPr>
        <w:t>similar</w:t>
      </w:r>
      <w:r>
        <w:rPr>
          <w:rFonts w:ascii="Times New Roman" w:hAnsi="Times New Roman" w:cs="Times New Roman"/>
          <w:iCs/>
          <w:sz w:val="24"/>
          <w:szCs w:val="24"/>
          <w:lang w:val="en-GB"/>
        </w:rPr>
        <w:t xml:space="preserve">, </w:t>
      </w:r>
    </w:p>
    <w:p w14:paraId="1920D65E" w14:textId="7391FCAD" w:rsidR="002A3F13" w:rsidRDefault="002A3F13" w:rsidP="00D43C32">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Experience in </w:t>
      </w:r>
      <w:r w:rsidR="00413F07">
        <w:rPr>
          <w:rFonts w:ascii="Times New Roman" w:hAnsi="Times New Roman" w:cs="Times New Roman"/>
          <w:iCs/>
          <w:sz w:val="24"/>
          <w:szCs w:val="24"/>
          <w:lang w:val="en-GB"/>
        </w:rPr>
        <w:t>tourism related projects</w:t>
      </w:r>
    </w:p>
    <w:p w14:paraId="6E1270F6" w14:textId="2E50559E" w:rsidR="00D43C32" w:rsidRDefault="002A3F13" w:rsidP="00D43C32">
      <w:pPr>
        <w:pStyle w:val="ListParagraph"/>
        <w:numPr>
          <w:ilvl w:val="0"/>
          <w:numId w:val="7"/>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English knowledge</w:t>
      </w:r>
      <w:r w:rsidR="00D43C32">
        <w:rPr>
          <w:rFonts w:ascii="Times New Roman" w:hAnsi="Times New Roman" w:cs="Times New Roman"/>
          <w:iCs/>
          <w:sz w:val="24"/>
          <w:szCs w:val="24"/>
          <w:lang w:val="en-GB"/>
        </w:rPr>
        <w:t>.</w:t>
      </w:r>
    </w:p>
    <w:p w14:paraId="54847B10" w14:textId="77777777" w:rsidR="00D43C32" w:rsidRDefault="00D43C32" w:rsidP="00D43C32">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Professional experience:</w:t>
      </w:r>
    </w:p>
    <w:p w14:paraId="55CF9CF9" w14:textId="4E8DDA22" w:rsidR="00056F91" w:rsidRPr="00E53649" w:rsidRDefault="00D43C32" w:rsidP="00D43C32">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 xml:space="preserve">Key expert with at least </w:t>
      </w:r>
      <w:r w:rsidR="00413F07">
        <w:rPr>
          <w:rFonts w:ascii="Times New Roman" w:hAnsi="Times New Roman" w:cs="Times New Roman"/>
          <w:iCs/>
          <w:sz w:val="24"/>
          <w:szCs w:val="24"/>
          <w:lang w:val="en-GB"/>
        </w:rPr>
        <w:t>3</w:t>
      </w:r>
      <w:r>
        <w:rPr>
          <w:rFonts w:ascii="Times New Roman" w:hAnsi="Times New Roman" w:cs="Times New Roman"/>
          <w:iCs/>
          <w:sz w:val="24"/>
          <w:szCs w:val="24"/>
          <w:lang w:val="en-GB"/>
        </w:rPr>
        <w:t xml:space="preserve"> years working experience and </w:t>
      </w:r>
      <w:r w:rsidR="00413F07">
        <w:rPr>
          <w:rFonts w:ascii="Times New Roman" w:hAnsi="Times New Roman" w:cs="Times New Roman"/>
          <w:iCs/>
          <w:sz w:val="24"/>
          <w:szCs w:val="24"/>
          <w:lang w:val="en-GB"/>
        </w:rPr>
        <w:t>1</w:t>
      </w:r>
      <w:r>
        <w:rPr>
          <w:rFonts w:ascii="Times New Roman" w:hAnsi="Times New Roman" w:cs="Times New Roman"/>
          <w:iCs/>
          <w:sz w:val="24"/>
          <w:szCs w:val="24"/>
          <w:lang w:val="en-GB"/>
        </w:rPr>
        <w:t xml:space="preserve"> year specific experience</w:t>
      </w:r>
    </w:p>
    <w:p w14:paraId="18C5D0AE"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D43C32" w:rsidRDefault="00056F91" w:rsidP="00855FE4">
      <w:pPr>
        <w:spacing w:after="0"/>
        <w:jc w:val="both"/>
        <w:rPr>
          <w:rFonts w:ascii="Times New Roman" w:hAnsi="Times New Roman" w:cs="Times New Roman"/>
          <w:sz w:val="24"/>
          <w:szCs w:val="24"/>
          <w:lang w:val="en-GB"/>
        </w:rPr>
      </w:pPr>
      <w:r w:rsidRPr="00D43C32">
        <w:rPr>
          <w:rFonts w:ascii="Times New Roman" w:hAnsi="Times New Roman" w:cs="Times New Roman"/>
          <w:sz w:val="24"/>
          <w:szCs w:val="24"/>
          <w:lang w:val="en-GB"/>
        </w:rPr>
        <w:t>Required time frame</w:t>
      </w:r>
    </w:p>
    <w:p w14:paraId="6872E4BE" w14:textId="5377E363" w:rsidR="00056F91" w:rsidRPr="00D43C32" w:rsidRDefault="008005E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February 2023</w:t>
      </w:r>
    </w:p>
    <w:p w14:paraId="06A4FF8D" w14:textId="77777777" w:rsidR="00056F91" w:rsidRPr="00413F07" w:rsidRDefault="00056F91" w:rsidP="00413F07">
      <w:pPr>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741F6A2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13F07">
        <w:rPr>
          <w:rFonts w:ascii="Times New Roman" w:hAnsi="Times New Roman" w:cs="Times New Roman"/>
          <w:lang w:val="en-GB"/>
        </w:rPr>
        <w:t>Tourism expert</w:t>
      </w:r>
    </w:p>
    <w:p w14:paraId="4C36C8C1" w14:textId="4695C6E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8005E9">
        <w:rPr>
          <w:rFonts w:ascii="Times New Roman" w:hAnsi="Times New Roman" w:cs="Times New Roman"/>
          <w:lang w:val="en-GB"/>
        </w:rPr>
        <w:t>395/Comuna Valcani/0</w:t>
      </w:r>
      <w:r w:rsidR="00413F07">
        <w:rPr>
          <w:rFonts w:ascii="Times New Roman" w:hAnsi="Times New Roman" w:cs="Times New Roman"/>
          <w:lang w:val="en-GB"/>
        </w:rPr>
        <w:t>4</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74EE9A3F" w14:textId="6CD8A09A" w:rsidR="00056F91" w:rsidRPr="009009D5" w:rsidRDefault="008005E9" w:rsidP="00855FE4">
      <w:pPr>
        <w:spacing w:after="0"/>
        <w:jc w:val="both"/>
        <w:rPr>
          <w:rFonts w:ascii="Times New Roman" w:hAnsi="Times New Roman" w:cs="Times New Roman"/>
          <w:i/>
          <w:iCs/>
          <w:sz w:val="24"/>
          <w:szCs w:val="24"/>
          <w:highlight w:val="yellow"/>
          <w:lang w:val="it-IT"/>
        </w:rPr>
      </w:pPr>
      <w:r w:rsidRPr="009009D5">
        <w:rPr>
          <w:rFonts w:ascii="Times New Roman" w:hAnsi="Times New Roman" w:cs="Times New Roman"/>
          <w:lang w:val="it-IT"/>
        </w:rPr>
        <w:t>Comuna Valcani</w:t>
      </w:r>
    </w:p>
    <w:p w14:paraId="00A06471" w14:textId="1F056D69" w:rsidR="00056F91" w:rsidRPr="009009D5" w:rsidRDefault="008005E9" w:rsidP="00855FE4">
      <w:pPr>
        <w:spacing w:after="0"/>
        <w:jc w:val="both"/>
        <w:rPr>
          <w:rFonts w:ascii="Times New Roman" w:hAnsi="Times New Roman" w:cs="Times New Roman"/>
          <w:sz w:val="24"/>
          <w:szCs w:val="24"/>
          <w:highlight w:val="yellow"/>
          <w:lang w:val="it-IT"/>
        </w:rPr>
      </w:pPr>
      <w:r w:rsidRPr="009009D5">
        <w:rPr>
          <w:rFonts w:ascii="Times New Roman" w:hAnsi="Times New Roman" w:cs="Times New Roman"/>
          <w:i/>
          <w:iCs/>
          <w:sz w:val="24"/>
          <w:szCs w:val="24"/>
          <w:lang w:val="it-IT"/>
        </w:rPr>
        <w:t>Valcani no.222</w:t>
      </w:r>
    </w:p>
    <w:p w14:paraId="243A0451" w14:textId="77777777" w:rsidR="00056F91" w:rsidRPr="009009D5" w:rsidRDefault="00056F91" w:rsidP="00855FE4">
      <w:pPr>
        <w:spacing w:after="0"/>
        <w:jc w:val="both"/>
        <w:rPr>
          <w:rFonts w:ascii="Times New Roman" w:hAnsi="Times New Roman" w:cs="Times New Roman"/>
          <w:sz w:val="24"/>
          <w:szCs w:val="24"/>
          <w:lang w:val="it-IT"/>
        </w:rPr>
      </w:pPr>
      <w:r w:rsidRPr="009009D5">
        <w:rPr>
          <w:rFonts w:ascii="Times New Roman" w:hAnsi="Times New Roman" w:cs="Times New Roman"/>
          <w:sz w:val="24"/>
          <w:szCs w:val="24"/>
          <w:lang w:val="it-IT"/>
        </w:rPr>
        <w:t>(Contracting Authority)</w:t>
      </w:r>
    </w:p>
    <w:p w14:paraId="60C452EB" w14:textId="77777777" w:rsidR="00056F91" w:rsidRPr="009009D5" w:rsidRDefault="00056F91" w:rsidP="00855FE4">
      <w:pPr>
        <w:spacing w:after="0"/>
        <w:jc w:val="both"/>
        <w:rPr>
          <w:rFonts w:ascii="Times New Roman" w:hAnsi="Times New Roman" w:cs="Times New Roman"/>
          <w:sz w:val="24"/>
          <w:szCs w:val="24"/>
          <w:lang w:val="it-IT"/>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2F6C8B">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2F6C8B"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C07EAD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8005E9">
        <w:rPr>
          <w:rFonts w:ascii="Times New Roman" w:hAnsi="Times New Roman" w:cs="Times New Roman"/>
          <w:sz w:val="24"/>
          <w:szCs w:val="24"/>
          <w:lang w:val="en-GB"/>
        </w:rPr>
        <w:t>1</w:t>
      </w:r>
      <w:r w:rsidR="00305C39">
        <w:rPr>
          <w:rFonts w:ascii="Times New Roman" w:hAnsi="Times New Roman" w:cs="Times New Roman"/>
          <w:sz w:val="24"/>
          <w:szCs w:val="24"/>
          <w:lang w:val="en-GB"/>
        </w:rPr>
        <w:t>5</w:t>
      </w:r>
      <w:r w:rsidR="008005E9">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762D75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2D73DF">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3F13"/>
    <w:rsid w:val="002A67F7"/>
    <w:rsid w:val="002C21E5"/>
    <w:rsid w:val="002C3A25"/>
    <w:rsid w:val="002C468C"/>
    <w:rsid w:val="002D4560"/>
    <w:rsid w:val="002D73DF"/>
    <w:rsid w:val="002F19CD"/>
    <w:rsid w:val="002F2846"/>
    <w:rsid w:val="002F4544"/>
    <w:rsid w:val="002F5490"/>
    <w:rsid w:val="002F6C8B"/>
    <w:rsid w:val="0030169E"/>
    <w:rsid w:val="00302002"/>
    <w:rsid w:val="00305C39"/>
    <w:rsid w:val="003067BA"/>
    <w:rsid w:val="00311E6A"/>
    <w:rsid w:val="00320507"/>
    <w:rsid w:val="00324B5D"/>
    <w:rsid w:val="003259C8"/>
    <w:rsid w:val="00325E84"/>
    <w:rsid w:val="00344AD5"/>
    <w:rsid w:val="00354987"/>
    <w:rsid w:val="00357B85"/>
    <w:rsid w:val="00366556"/>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13F07"/>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3769E"/>
    <w:rsid w:val="00641D80"/>
    <w:rsid w:val="00643A00"/>
    <w:rsid w:val="006501B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05E9"/>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6225"/>
    <w:rsid w:val="009009D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6BF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14A38"/>
    <w:rsid w:val="00C314B2"/>
    <w:rsid w:val="00C35D44"/>
    <w:rsid w:val="00C442C8"/>
    <w:rsid w:val="00C54BE8"/>
    <w:rsid w:val="00C821DB"/>
    <w:rsid w:val="00C877BB"/>
    <w:rsid w:val="00CA331B"/>
    <w:rsid w:val="00CB417E"/>
    <w:rsid w:val="00CC6C1C"/>
    <w:rsid w:val="00CD251C"/>
    <w:rsid w:val="00CE64AA"/>
    <w:rsid w:val="00CF0F4D"/>
    <w:rsid w:val="00CF3C46"/>
    <w:rsid w:val="00D008C5"/>
    <w:rsid w:val="00D04F0C"/>
    <w:rsid w:val="00D26921"/>
    <w:rsid w:val="00D43005"/>
    <w:rsid w:val="00D43C32"/>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452165">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1668</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Kasa Zsolt</cp:lastModifiedBy>
  <cp:revision>17</cp:revision>
  <cp:lastPrinted>2015-06-29T10:20:00Z</cp:lastPrinted>
  <dcterms:created xsi:type="dcterms:W3CDTF">2017-11-17T08:08:00Z</dcterms:created>
  <dcterms:modified xsi:type="dcterms:W3CDTF">2021-11-03T16:04:00Z</dcterms:modified>
</cp:coreProperties>
</file>